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E8A2" w14:textId="4F87032A" w:rsidR="006B3DD2" w:rsidRPr="006B3DD2" w:rsidRDefault="006B3DD2" w:rsidP="006B3D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sz w:val="21"/>
          <w:szCs w:val="21"/>
        </w:rPr>
      </w:pPr>
      <w:r w:rsidRPr="006B3DD2">
        <w:rPr>
          <w:rFonts w:ascii="Times New Roman" w:eastAsia="Times New Roman" w:hAnsi="Times New Roman"/>
          <w:sz w:val="21"/>
          <w:szCs w:val="21"/>
        </w:rPr>
        <w:t>Unitatea .....................................</w:t>
      </w:r>
    </w:p>
    <w:p w14:paraId="09912F4A" w14:textId="21CFD2DF" w:rsidR="006B3DD2" w:rsidRPr="006B3DD2" w:rsidRDefault="006B3DD2" w:rsidP="006B3D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sz w:val="21"/>
          <w:szCs w:val="21"/>
        </w:rPr>
      </w:pPr>
    </w:p>
    <w:p w14:paraId="3CD97633" w14:textId="77777777" w:rsidR="006B3DD2" w:rsidRPr="006B3DD2" w:rsidRDefault="006B3DD2" w:rsidP="006B3D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sz w:val="21"/>
          <w:szCs w:val="21"/>
        </w:rPr>
      </w:pPr>
    </w:p>
    <w:p w14:paraId="4ABE4E51" w14:textId="77777777" w:rsidR="006B3DD2" w:rsidRPr="006B3DD2" w:rsidRDefault="006B3DD2" w:rsidP="006B3DD2">
      <w:pPr>
        <w:shd w:val="clear" w:color="auto" w:fill="FFFFFF"/>
        <w:spacing w:after="300" w:line="300" w:lineRule="atLeast"/>
        <w:jc w:val="center"/>
        <w:rPr>
          <w:rFonts w:ascii="Times New Roman" w:eastAsia="Times New Roman" w:hAnsi="Times New Roman"/>
          <w:sz w:val="21"/>
          <w:szCs w:val="21"/>
        </w:rPr>
      </w:pPr>
      <w:r w:rsidRPr="006B3DD2">
        <w:rPr>
          <w:rFonts w:ascii="Times New Roman" w:eastAsia="Times New Roman" w:hAnsi="Times New Roman"/>
          <w:sz w:val="21"/>
          <w:szCs w:val="21"/>
        </w:rPr>
        <w:t>REGISTRUL-INVENTAR</w:t>
      </w:r>
      <w:r w:rsidRPr="006B3DD2">
        <w:rPr>
          <w:rFonts w:ascii="Times New Roman" w:eastAsia="Times New Roman" w:hAnsi="Times New Roman"/>
          <w:sz w:val="21"/>
          <w:szCs w:val="21"/>
        </w:rPr>
        <w:br/>
        <w:t>la data de ...............................</w:t>
      </w:r>
    </w:p>
    <w:p w14:paraId="6560D98E" w14:textId="77777777" w:rsidR="006B3DD2" w:rsidRPr="006B3DD2" w:rsidRDefault="006B3DD2" w:rsidP="006B3DD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sz w:val="21"/>
          <w:szCs w:val="21"/>
        </w:rPr>
      </w:pPr>
    </w:p>
    <w:p w14:paraId="01CF4D80" w14:textId="0DB14997" w:rsidR="006B3DD2" w:rsidRPr="006B3DD2" w:rsidRDefault="006B3DD2" w:rsidP="006B3DD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sz w:val="2"/>
          <w:szCs w:val="24"/>
        </w:rPr>
      </w:pPr>
      <w:r w:rsidRPr="006B3DD2">
        <w:rPr>
          <w:rFonts w:ascii="Times New Roman" w:eastAsia="Times New Roman" w:hAnsi="Times New Roman"/>
          <w:sz w:val="21"/>
          <w:szCs w:val="21"/>
        </w:rPr>
        <w:t>Nr. pagină ..........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53"/>
        <w:gridCol w:w="2294"/>
        <w:gridCol w:w="1180"/>
        <w:gridCol w:w="1286"/>
        <w:gridCol w:w="1542"/>
        <w:gridCol w:w="2206"/>
        <w:gridCol w:w="15"/>
      </w:tblGrid>
      <w:tr w:rsidR="006B3DD2" w:rsidRPr="006B3DD2" w14:paraId="0A35916F" w14:textId="77777777" w:rsidTr="00DA3267">
        <w:trPr>
          <w:gridAfter w:val="1"/>
          <w:wAfter w:w="15" w:type="dxa"/>
          <w:trHeight w:val="23"/>
        </w:trPr>
        <w:tc>
          <w:tcPr>
            <w:tcW w:w="14" w:type="dxa"/>
            <w:shd w:val="clear" w:color="auto" w:fill="auto"/>
            <w:vAlign w:val="center"/>
          </w:tcPr>
          <w:p w14:paraId="08DCD356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1AA447B0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2B5EF34F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74A8FA1F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1906659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BB30F90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4F690019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6B3DD2" w:rsidRPr="006B3DD2" w14:paraId="2A670075" w14:textId="77777777" w:rsidTr="00DA3267">
        <w:trPr>
          <w:trHeight w:val="555"/>
        </w:trPr>
        <w:tc>
          <w:tcPr>
            <w:tcW w:w="14" w:type="dxa"/>
            <w:shd w:val="clear" w:color="auto" w:fill="auto"/>
            <w:vAlign w:val="center"/>
          </w:tcPr>
          <w:p w14:paraId="4418F457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27D1C" w14:textId="77777777" w:rsidR="006B3DD2" w:rsidRPr="006B3DD2" w:rsidRDefault="006B3DD2" w:rsidP="00DA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DD2">
              <w:rPr>
                <w:rFonts w:ascii="Times New Roman" w:eastAsia="Times New Roman" w:hAnsi="Times New Roman"/>
                <w:sz w:val="18"/>
                <w:szCs w:val="18"/>
              </w:rPr>
              <w:t>Nr. crt.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643EF" w14:textId="77777777" w:rsidR="006B3DD2" w:rsidRPr="006B3DD2" w:rsidRDefault="006B3DD2" w:rsidP="00DA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DD2">
              <w:rPr>
                <w:rFonts w:ascii="Times New Roman" w:eastAsia="Times New Roman" w:hAnsi="Times New Roman"/>
                <w:sz w:val="18"/>
                <w:szCs w:val="18"/>
              </w:rPr>
              <w:t>Recapitulaţia elementelor inventariate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8FA79" w14:textId="77777777" w:rsidR="006B3DD2" w:rsidRPr="006B3DD2" w:rsidRDefault="006B3DD2" w:rsidP="00DA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DD2">
              <w:rPr>
                <w:rFonts w:ascii="Times New Roman" w:eastAsia="Times New Roman" w:hAnsi="Times New Roman"/>
                <w:sz w:val="18"/>
                <w:szCs w:val="18"/>
              </w:rPr>
              <w:t>Valoarea contabilă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DB4D8" w14:textId="77777777" w:rsidR="006B3DD2" w:rsidRPr="006B3DD2" w:rsidRDefault="006B3DD2" w:rsidP="00DA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DD2">
              <w:rPr>
                <w:rFonts w:ascii="Times New Roman" w:eastAsia="Times New Roman" w:hAnsi="Times New Roman"/>
                <w:sz w:val="18"/>
                <w:szCs w:val="18"/>
              </w:rPr>
              <w:t>Valoarea de inventar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FA7D9" w14:textId="77777777" w:rsidR="006B3DD2" w:rsidRPr="006B3DD2" w:rsidRDefault="006B3DD2" w:rsidP="00DA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D2">
              <w:rPr>
                <w:rFonts w:ascii="Times New Roman" w:eastAsia="Times New Roman" w:hAnsi="Times New Roman"/>
                <w:sz w:val="18"/>
                <w:szCs w:val="18"/>
              </w:rPr>
              <w:t>Diferenţe din evaluare (de înregistrat) ca rezultat al inventarierii</w:t>
            </w:r>
          </w:p>
        </w:tc>
      </w:tr>
      <w:tr w:rsidR="006B3DD2" w:rsidRPr="006B3DD2" w14:paraId="052A908B" w14:textId="77777777" w:rsidTr="00DA3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4" w:type="dxa"/>
            <w:shd w:val="clear" w:color="auto" w:fill="auto"/>
            <w:vAlign w:val="center"/>
          </w:tcPr>
          <w:p w14:paraId="4C894D10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405E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84306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FEDBC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013BF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2670A" w14:textId="77777777" w:rsidR="006B3DD2" w:rsidRPr="006B3DD2" w:rsidRDefault="006B3DD2" w:rsidP="00DA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DD2">
              <w:rPr>
                <w:rFonts w:ascii="Times New Roman" w:eastAsia="Times New Roman" w:hAnsi="Times New Roman"/>
                <w:sz w:val="18"/>
                <w:szCs w:val="18"/>
              </w:rPr>
              <w:t>Valoarea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F6F9" w14:textId="77777777" w:rsidR="006B3DD2" w:rsidRPr="006B3DD2" w:rsidRDefault="006B3DD2" w:rsidP="00DA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D2">
              <w:rPr>
                <w:rFonts w:ascii="Times New Roman" w:eastAsia="Times New Roman" w:hAnsi="Times New Roman"/>
                <w:sz w:val="18"/>
                <w:szCs w:val="18"/>
              </w:rPr>
              <w:t>Cauze diferenţe</w:t>
            </w:r>
          </w:p>
        </w:tc>
      </w:tr>
      <w:tr w:rsidR="006B3DD2" w:rsidRPr="006B3DD2" w14:paraId="6A3106E7" w14:textId="77777777" w:rsidTr="00DA3267">
        <w:trPr>
          <w:trHeight w:val="345"/>
        </w:trPr>
        <w:tc>
          <w:tcPr>
            <w:tcW w:w="14" w:type="dxa"/>
            <w:shd w:val="clear" w:color="auto" w:fill="auto"/>
            <w:vAlign w:val="center"/>
          </w:tcPr>
          <w:p w14:paraId="4CF7CF21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20C63" w14:textId="77777777" w:rsidR="006B3DD2" w:rsidRPr="006B3DD2" w:rsidRDefault="006B3DD2" w:rsidP="00DA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DD2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2547" w14:textId="77777777" w:rsidR="006B3DD2" w:rsidRPr="006B3DD2" w:rsidRDefault="006B3DD2" w:rsidP="00DA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DD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D038A" w14:textId="77777777" w:rsidR="006B3DD2" w:rsidRPr="006B3DD2" w:rsidRDefault="006B3DD2" w:rsidP="00DA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DD2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D8A70" w14:textId="77777777" w:rsidR="006B3DD2" w:rsidRPr="006B3DD2" w:rsidRDefault="006B3DD2" w:rsidP="00DA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DD2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EB90" w14:textId="77777777" w:rsidR="006B3DD2" w:rsidRPr="006B3DD2" w:rsidRDefault="006B3DD2" w:rsidP="00DA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DD2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DD55" w14:textId="77777777" w:rsidR="006B3DD2" w:rsidRPr="006B3DD2" w:rsidRDefault="006B3DD2" w:rsidP="00DA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D2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6B3DD2" w:rsidRPr="006B3DD2" w14:paraId="6F380F10" w14:textId="77777777" w:rsidTr="00DA3267">
        <w:trPr>
          <w:trHeight w:val="300"/>
        </w:trPr>
        <w:tc>
          <w:tcPr>
            <w:tcW w:w="14" w:type="dxa"/>
            <w:shd w:val="clear" w:color="auto" w:fill="auto"/>
            <w:vAlign w:val="center"/>
          </w:tcPr>
          <w:p w14:paraId="75E2C406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720E7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6082C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5A0D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F64F0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1837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C554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B3DD2" w:rsidRPr="006B3DD2" w14:paraId="204FE1AB" w14:textId="77777777" w:rsidTr="00DA3267">
        <w:trPr>
          <w:trHeight w:val="300"/>
        </w:trPr>
        <w:tc>
          <w:tcPr>
            <w:tcW w:w="14" w:type="dxa"/>
            <w:shd w:val="clear" w:color="auto" w:fill="auto"/>
            <w:vAlign w:val="center"/>
          </w:tcPr>
          <w:p w14:paraId="54A6DA10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7E64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58F5C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6569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42E55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25944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63E3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B3DD2" w:rsidRPr="006B3DD2" w14:paraId="6A37D732" w14:textId="77777777" w:rsidTr="00DA3267">
        <w:trPr>
          <w:trHeight w:val="300"/>
        </w:trPr>
        <w:tc>
          <w:tcPr>
            <w:tcW w:w="14" w:type="dxa"/>
            <w:shd w:val="clear" w:color="auto" w:fill="auto"/>
            <w:vAlign w:val="center"/>
          </w:tcPr>
          <w:p w14:paraId="33912DAC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1DD13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0794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EA544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D5C7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41658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331E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B3DD2" w:rsidRPr="006B3DD2" w14:paraId="5DE36B56" w14:textId="77777777" w:rsidTr="00DA3267">
        <w:trPr>
          <w:trHeight w:val="300"/>
        </w:trPr>
        <w:tc>
          <w:tcPr>
            <w:tcW w:w="14" w:type="dxa"/>
            <w:shd w:val="clear" w:color="auto" w:fill="auto"/>
            <w:vAlign w:val="center"/>
          </w:tcPr>
          <w:p w14:paraId="7B477612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999BB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B8B40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9FAE0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A6167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79A56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C111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B3DD2" w:rsidRPr="006B3DD2" w14:paraId="2ECFE47A" w14:textId="77777777" w:rsidTr="00DA3267">
        <w:trPr>
          <w:trHeight w:val="300"/>
        </w:trPr>
        <w:tc>
          <w:tcPr>
            <w:tcW w:w="14" w:type="dxa"/>
            <w:shd w:val="clear" w:color="auto" w:fill="auto"/>
            <w:vAlign w:val="center"/>
          </w:tcPr>
          <w:p w14:paraId="7899AAFD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A991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EAAF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E83B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70329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13309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8C8D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B3DD2" w:rsidRPr="006B3DD2" w14:paraId="0053D3B5" w14:textId="77777777" w:rsidTr="00DA3267">
        <w:trPr>
          <w:trHeight w:val="300"/>
        </w:trPr>
        <w:tc>
          <w:tcPr>
            <w:tcW w:w="14" w:type="dxa"/>
            <w:shd w:val="clear" w:color="auto" w:fill="auto"/>
            <w:vAlign w:val="center"/>
          </w:tcPr>
          <w:p w14:paraId="787CDB55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42DD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D0335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E9D1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69739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42433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7EBC" w14:textId="77777777" w:rsidR="006B3DD2" w:rsidRPr="006B3DD2" w:rsidRDefault="006B3DD2" w:rsidP="00DA32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2AED7F54" w14:textId="77777777" w:rsidR="006B3DD2" w:rsidRPr="006B3DD2" w:rsidRDefault="006B3DD2" w:rsidP="006B3DD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vanish/>
          <w:sz w:val="21"/>
          <w:szCs w:val="21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"/>
        <w:gridCol w:w="3652"/>
        <w:gridCol w:w="3116"/>
        <w:gridCol w:w="2344"/>
      </w:tblGrid>
      <w:tr w:rsidR="006B3DD2" w:rsidRPr="006B3DD2" w14:paraId="32BFD397" w14:textId="77777777" w:rsidTr="006B3DD2">
        <w:trPr>
          <w:trHeight w:val="23"/>
        </w:trPr>
        <w:tc>
          <w:tcPr>
            <w:tcW w:w="53" w:type="dxa"/>
            <w:shd w:val="clear" w:color="auto" w:fill="auto"/>
            <w:vAlign w:val="center"/>
          </w:tcPr>
          <w:p w14:paraId="743A724F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01404327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195CEBCA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1CCE55D7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6B3DD2" w:rsidRPr="006B3DD2" w14:paraId="06C936BD" w14:textId="77777777" w:rsidTr="006B3DD2">
        <w:trPr>
          <w:trHeight w:val="360"/>
        </w:trPr>
        <w:tc>
          <w:tcPr>
            <w:tcW w:w="53" w:type="dxa"/>
            <w:shd w:val="clear" w:color="auto" w:fill="auto"/>
            <w:vAlign w:val="center"/>
          </w:tcPr>
          <w:p w14:paraId="042505B6" w14:textId="77777777" w:rsidR="006B3DD2" w:rsidRPr="006B3DD2" w:rsidRDefault="006B3DD2" w:rsidP="00DA32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8DBA4" w14:textId="77777777" w:rsidR="006B3DD2" w:rsidRPr="006B3DD2" w:rsidRDefault="006B3DD2" w:rsidP="00DA32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DD2">
              <w:rPr>
                <w:rFonts w:ascii="Times New Roman" w:eastAsia="Times New Roman" w:hAnsi="Times New Roman"/>
                <w:sz w:val="18"/>
                <w:szCs w:val="18"/>
              </w:rPr>
              <w:t>Întocmit,</w:t>
            </w:r>
          </w:p>
        </w:tc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EED78" w14:textId="77777777" w:rsidR="006B3DD2" w:rsidRPr="006B3DD2" w:rsidRDefault="006B3DD2" w:rsidP="00DA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DD2">
              <w:rPr>
                <w:rFonts w:ascii="Times New Roman" w:eastAsia="Times New Roman" w:hAnsi="Times New Roman"/>
                <w:sz w:val="18"/>
                <w:szCs w:val="18"/>
              </w:rPr>
              <w:t>Verificat,</w:t>
            </w:r>
          </w:p>
        </w:tc>
        <w:tc>
          <w:tcPr>
            <w:tcW w:w="2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18F057" w14:textId="7D985D69" w:rsidR="006B3DD2" w:rsidRPr="006B3DD2" w:rsidRDefault="006B3DD2" w:rsidP="00DA3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14:paraId="4FE55390" w14:textId="77777777" w:rsidR="00423E21" w:rsidRPr="006B3DD2" w:rsidRDefault="00423E21">
      <w:pPr>
        <w:rPr>
          <w:rFonts w:ascii="Times New Roman" w:hAnsi="Times New Roman"/>
        </w:rPr>
      </w:pPr>
    </w:p>
    <w:sectPr w:rsidR="00423E21" w:rsidRPr="006B3DD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40BB3" w14:textId="77777777" w:rsidR="006B3DD2" w:rsidRDefault="006B3DD2" w:rsidP="006B3DD2">
      <w:pPr>
        <w:spacing w:after="0" w:line="240" w:lineRule="auto"/>
      </w:pPr>
      <w:r>
        <w:separator/>
      </w:r>
    </w:p>
  </w:endnote>
  <w:endnote w:type="continuationSeparator" w:id="0">
    <w:p w14:paraId="33C27EAE" w14:textId="77777777" w:rsidR="006B3DD2" w:rsidRDefault="006B3DD2" w:rsidP="006B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40A81" w14:textId="77777777" w:rsidR="006B3DD2" w:rsidRDefault="006B3DD2" w:rsidP="006B3DD2">
      <w:pPr>
        <w:spacing w:after="0" w:line="240" w:lineRule="auto"/>
      </w:pPr>
      <w:r>
        <w:separator/>
      </w:r>
    </w:p>
  </w:footnote>
  <w:footnote w:type="continuationSeparator" w:id="0">
    <w:p w14:paraId="16598546" w14:textId="77777777" w:rsidR="006B3DD2" w:rsidRDefault="006B3DD2" w:rsidP="006B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6DC5F" w14:textId="279C99EF" w:rsidR="006B3DD2" w:rsidRDefault="006B3DD2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7FA901" wp14:editId="59823C9B">
          <wp:simplePos x="0" y="0"/>
          <wp:positionH relativeFrom="column">
            <wp:posOffset>5231510</wp:posOffset>
          </wp:positionH>
          <wp:positionV relativeFrom="paragraph">
            <wp:posOffset>-210820</wp:posOffset>
          </wp:positionV>
          <wp:extent cx="1447800" cy="34471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44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D8"/>
    <w:rsid w:val="00423E21"/>
    <w:rsid w:val="006B3DD2"/>
    <w:rsid w:val="00B031F6"/>
    <w:rsid w:val="00C30BD8"/>
    <w:rsid w:val="00C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6F224"/>
  <w15:chartTrackingRefBased/>
  <w15:docId w15:val="{5552CE7F-23CD-4165-A574-810BEA5C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3DD2"/>
    <w:pPr>
      <w:suppressAutoHyphens/>
      <w:spacing w:after="200" w:line="276" w:lineRule="auto"/>
    </w:pPr>
    <w:rPr>
      <w:rFonts w:ascii="Calibri" w:eastAsia="Calibri" w:hAnsi="Calibri" w:cs="Times New Roman"/>
      <w:lang w:val="ro-RO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3DD2"/>
    <w:rPr>
      <w:rFonts w:ascii="Calibri" w:eastAsia="Calibri" w:hAnsi="Calibri" w:cs="Times New Roman"/>
      <w:lang w:val="ro-RO" w:eastAsia="ar-SA"/>
    </w:rPr>
  </w:style>
  <w:style w:type="paragraph" w:styleId="llb">
    <w:name w:val="footer"/>
    <w:basedOn w:val="Norml"/>
    <w:link w:val="llbChar"/>
    <w:uiPriority w:val="99"/>
    <w:unhideWhenUsed/>
    <w:rsid w:val="006B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3DD2"/>
    <w:rPr>
      <w:rFonts w:ascii="Calibri" w:eastAsia="Calibri" w:hAnsi="Calibri" w:cs="Times New Roman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 Translator</dc:creator>
  <cp:keywords/>
  <dc:description/>
  <cp:lastModifiedBy>Vigh Translator</cp:lastModifiedBy>
  <cp:revision>2</cp:revision>
  <dcterms:created xsi:type="dcterms:W3CDTF">2020-08-26T08:04:00Z</dcterms:created>
  <dcterms:modified xsi:type="dcterms:W3CDTF">2020-08-26T08:07:00Z</dcterms:modified>
</cp:coreProperties>
</file>